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C2EB" w14:textId="648EE33B" w:rsidR="005A2F5C" w:rsidRDefault="004F1AAD" w:rsidP="005A2F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Alfred </w:t>
      </w:r>
      <w:proofErr w:type="spellStart"/>
      <w:r>
        <w:rPr>
          <w:sz w:val="32"/>
          <w:szCs w:val="32"/>
        </w:rPr>
        <w:t>Landecker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Democracy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Fellowship</w:t>
      </w:r>
      <w:proofErr w:type="spellEnd"/>
    </w:p>
    <w:p w14:paraId="189C4539" w14:textId="1DBF7896" w:rsidR="006648A9" w:rsidRPr="00AF5F9D" w:rsidRDefault="006648A9" w:rsidP="005A2F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Stypendium im. Alfreda </w:t>
      </w:r>
      <w:proofErr w:type="spellStart"/>
      <w:r>
        <w:rPr>
          <w:sz w:val="32"/>
          <w:szCs w:val="32"/>
        </w:rPr>
        <w:t>Landeckera</w:t>
      </w:r>
      <w:proofErr w:type="spellEnd"/>
    </w:p>
    <w:p w14:paraId="04822EF6" w14:textId="11504B58" w:rsidR="00AD0842" w:rsidRDefault="00AD0842" w:rsidP="00AD0842"/>
    <w:p w14:paraId="50671661" w14:textId="4979A384" w:rsidR="00AD0842" w:rsidRPr="00AF5F9D" w:rsidRDefault="006648A9" w:rsidP="00AF5F9D">
      <w:pPr>
        <w:jc w:val="both"/>
        <w:rPr>
          <w:b/>
          <w:bCs/>
        </w:rPr>
      </w:pPr>
      <w:r>
        <w:rPr>
          <w:b/>
          <w:bCs/>
        </w:rPr>
        <w:t xml:space="preserve">Stypendium im. </w:t>
      </w:r>
      <w:r w:rsidR="00AD0842" w:rsidRPr="00AF5F9D">
        <w:rPr>
          <w:b/>
          <w:bCs/>
        </w:rPr>
        <w:t xml:space="preserve">Alfreda </w:t>
      </w:r>
      <w:proofErr w:type="spellStart"/>
      <w:r w:rsidR="00AD0842" w:rsidRPr="00AF5F9D">
        <w:rPr>
          <w:b/>
          <w:bCs/>
        </w:rPr>
        <w:t>Landeckera</w:t>
      </w:r>
      <w:proofErr w:type="spellEnd"/>
      <w:r w:rsidR="00AD0842" w:rsidRPr="00AF5F9D">
        <w:rPr>
          <w:b/>
          <w:bCs/>
        </w:rPr>
        <w:t xml:space="preserve"> </w:t>
      </w:r>
      <w:r>
        <w:rPr>
          <w:b/>
          <w:bCs/>
        </w:rPr>
        <w:t>odbywać się będzie</w:t>
      </w:r>
      <w:r w:rsidR="00AD0842" w:rsidRPr="00AF5F9D">
        <w:rPr>
          <w:b/>
          <w:bCs/>
        </w:rPr>
        <w:t xml:space="preserve"> od 25 </w:t>
      </w:r>
      <w:r w:rsidR="006177C1" w:rsidRPr="00AF5F9D">
        <w:rPr>
          <w:b/>
          <w:bCs/>
        </w:rPr>
        <w:t>października 2020 roku do 24 października 2021 roku w wielu lokalizacjach w Europie, w Stanach Zjednoczonych, jak i w świecie wirtualnym.</w:t>
      </w:r>
      <w:r w:rsidR="00AF5F9D" w:rsidRPr="00AF5F9D">
        <w:rPr>
          <w:b/>
          <w:bCs/>
        </w:rPr>
        <w:t xml:space="preserve"> Czekamy na </w:t>
      </w:r>
      <w:r w:rsidR="00B5775D">
        <w:rPr>
          <w:b/>
          <w:bCs/>
        </w:rPr>
        <w:t>zgłoszenia</w:t>
      </w:r>
      <w:r w:rsidR="00AF5F9D" w:rsidRPr="00AF5F9D">
        <w:rPr>
          <w:b/>
          <w:bCs/>
        </w:rPr>
        <w:t xml:space="preserve"> liderów ze wszystkich krajów Unii Europejskiej, Wielkiej Brytanii i Stanów Zjednoczonych. </w:t>
      </w:r>
    </w:p>
    <w:p w14:paraId="3AE0517F" w14:textId="77777777" w:rsidR="00AF5F9D" w:rsidRDefault="00AF5F9D" w:rsidP="00AF5F9D">
      <w:pPr>
        <w:jc w:val="both"/>
      </w:pPr>
    </w:p>
    <w:p w14:paraId="38EA61D6" w14:textId="2B08F577" w:rsidR="00AF5F9D" w:rsidRDefault="005A2F5C" w:rsidP="00AD0842">
      <w:pPr>
        <w:rPr>
          <w:b/>
          <w:bCs/>
        </w:rPr>
      </w:pPr>
      <w:r>
        <w:rPr>
          <w:b/>
          <w:bCs/>
        </w:rPr>
        <w:t>Zgłoszenia</w:t>
      </w:r>
      <w:r w:rsidR="00AF5F9D" w:rsidRPr="00AF5F9D">
        <w:rPr>
          <w:b/>
          <w:bCs/>
        </w:rPr>
        <w:t xml:space="preserve"> </w:t>
      </w:r>
      <w:r w:rsidR="00AF5F9D">
        <w:rPr>
          <w:b/>
          <w:bCs/>
        </w:rPr>
        <w:t>przyjmowane są</w:t>
      </w:r>
      <w:r w:rsidR="00AF5F9D" w:rsidRPr="00AF5F9D">
        <w:rPr>
          <w:b/>
          <w:bCs/>
        </w:rPr>
        <w:t xml:space="preserve"> do 2 sierpnia 2020 roku. </w:t>
      </w:r>
    </w:p>
    <w:p w14:paraId="0310C6F0" w14:textId="5267FF58" w:rsidR="00AF5F9D" w:rsidRDefault="00AF5F9D" w:rsidP="008F167C">
      <w:pPr>
        <w:jc w:val="both"/>
      </w:pPr>
      <w:r>
        <w:t>Ideologie populistyczne, nacjonalistyczne i rasistowskie</w:t>
      </w:r>
      <w:r w:rsidR="00F30B01">
        <w:t xml:space="preserve"> na wiele sposobów</w:t>
      </w:r>
      <w:r>
        <w:t xml:space="preserve"> zagrażają demokracji w Europie i Stanach Zjednoczonych</w:t>
      </w:r>
      <w:r w:rsidR="00F30B01">
        <w:t xml:space="preserve">. </w:t>
      </w:r>
      <w:r>
        <w:t>COVID-1</w:t>
      </w:r>
      <w:r w:rsidR="00F30B01">
        <w:t xml:space="preserve">9 pomnożył problemy i pogłębił brak równości, które istniały przez długi czas. Nie ma wątpliwości, że globalna pandemia obnażyła niezgodności do poziomu, który niepokoi demokratyczne społeczeństwa. </w:t>
      </w:r>
      <w:r w:rsidR="00CC6D8B">
        <w:t>Tym samym, zaobserwować można o</w:t>
      </w:r>
      <w:r w:rsidR="00E05C1B">
        <w:t>drażające</w:t>
      </w:r>
      <w:r w:rsidR="00CC6D8B">
        <w:t xml:space="preserve"> skutki antysemityzmu, dyskryminacji rasowej i braku akceptacji dla praw mniejszości. </w:t>
      </w:r>
      <w:r w:rsidR="00D30267">
        <w:t>To wszystko jest podstawą</w:t>
      </w:r>
      <w:r w:rsidR="00054D35">
        <w:t xml:space="preserve"> dla działań</w:t>
      </w:r>
      <w:r w:rsidR="003D4FFA">
        <w:t xml:space="preserve"> społeczeństwa obywatelskiego.</w:t>
      </w:r>
      <w:r w:rsidR="00D436AE">
        <w:t xml:space="preserve"> Ataki na oso</w:t>
      </w:r>
      <w:r w:rsidR="00BA1648">
        <w:t xml:space="preserve">by czarnoskóre, czy </w:t>
      </w:r>
      <w:r w:rsidR="00D77592">
        <w:t>osoby o innym niż biały odcieniu skóry</w:t>
      </w:r>
      <w:r w:rsidR="00BA1648">
        <w:t>,</w:t>
      </w:r>
      <w:r w:rsidR="00D77592">
        <w:t xml:space="preserve"> pokazują, że sprawiedliwość i życie wolne od strachu i dyskryminacji pozostają pustymi obietnicami w Europie i Stanach Zjednoczonych.</w:t>
      </w:r>
      <w:r w:rsidR="00E9544A">
        <w:t xml:space="preserve"> </w:t>
      </w:r>
      <w:r w:rsidR="00947909">
        <w:t>Stypendium</w:t>
      </w:r>
      <w:r w:rsidR="00DE2BF9">
        <w:t xml:space="preserve"> im. Alfreda </w:t>
      </w:r>
      <w:proofErr w:type="spellStart"/>
      <w:r w:rsidR="00DE2BF9">
        <w:t>Landec</w:t>
      </w:r>
      <w:r w:rsidR="00E13E7D">
        <w:t>kera</w:t>
      </w:r>
      <w:proofErr w:type="spellEnd"/>
      <w:r w:rsidR="00E13E7D">
        <w:t xml:space="preserve"> zrzesza</w:t>
      </w:r>
      <w:bookmarkStart w:id="0" w:name="_GoBack"/>
      <w:bookmarkEnd w:id="0"/>
      <w:r w:rsidR="00DE2BF9">
        <w:t xml:space="preserve"> </w:t>
      </w:r>
      <w:r w:rsidR="00E9544A">
        <w:t>30 młodych liderów różnego pochodzeni</w:t>
      </w:r>
      <w:r w:rsidR="008F167C">
        <w:t xml:space="preserve">a, którzy posiadają innowacyjne pomysły na przekucie idei zmian społecznych w rzeczywistość. </w:t>
      </w:r>
    </w:p>
    <w:p w14:paraId="2CF358A8" w14:textId="0E9CE64C" w:rsidR="00FF3887" w:rsidRDefault="00FF3887" w:rsidP="008F167C">
      <w:pPr>
        <w:jc w:val="both"/>
      </w:pPr>
    </w:p>
    <w:p w14:paraId="343BAD1A" w14:textId="5CDD2E58" w:rsidR="00FF3887" w:rsidRDefault="000956D9" w:rsidP="008F167C">
      <w:pPr>
        <w:jc w:val="both"/>
      </w:pPr>
      <w:r>
        <w:rPr>
          <w:b/>
          <w:bCs/>
        </w:rPr>
        <w:t>Stypendium</w:t>
      </w:r>
    </w:p>
    <w:p w14:paraId="397F6D39" w14:textId="6CAA5528" w:rsidR="00FF3887" w:rsidRDefault="00A00272" w:rsidP="008F167C">
      <w:pPr>
        <w:jc w:val="both"/>
      </w:pPr>
      <w:r>
        <w:t xml:space="preserve">Wraz z Fundacją Alfreda </w:t>
      </w:r>
      <w:proofErr w:type="spellStart"/>
      <w:r>
        <w:t>Landeckera</w:t>
      </w:r>
      <w:proofErr w:type="spellEnd"/>
      <w:r>
        <w:t xml:space="preserve">, organizacja </w:t>
      </w:r>
      <w:proofErr w:type="spellStart"/>
      <w:r>
        <w:t>Humanity</w:t>
      </w:r>
      <w:proofErr w:type="spellEnd"/>
      <w:r>
        <w:t xml:space="preserve"> in Action uruchamia </w:t>
      </w:r>
      <w:r w:rsidR="000956D9">
        <w:t>Stypendium</w:t>
      </w:r>
      <w:r w:rsidR="00DE2BF9">
        <w:t xml:space="preserve"> im.</w:t>
      </w:r>
      <w:r w:rsidR="000956D9">
        <w:t xml:space="preserve"> </w:t>
      </w:r>
      <w:r>
        <w:t xml:space="preserve">Alfreda </w:t>
      </w:r>
      <w:proofErr w:type="spellStart"/>
      <w:r>
        <w:t>Landeckera</w:t>
      </w:r>
      <w:proofErr w:type="spellEnd"/>
      <w:r>
        <w:t>. W ramach tego programu</w:t>
      </w:r>
      <w:r w:rsidR="0073512A">
        <w:t>,</w:t>
      </w:r>
      <w:r>
        <w:t xml:space="preserve"> </w:t>
      </w:r>
      <w:proofErr w:type="spellStart"/>
      <w:r>
        <w:t>Humanity</w:t>
      </w:r>
      <w:proofErr w:type="spellEnd"/>
      <w:r>
        <w:t xml:space="preserve"> in Action będzie również współpracować z agencją w</w:t>
      </w:r>
      <w:r w:rsidR="0048101B">
        <w:t xml:space="preserve">pływu społecznego </w:t>
      </w:r>
      <w:proofErr w:type="spellStart"/>
      <w:r w:rsidR="0048101B">
        <w:t>Purpose</w:t>
      </w:r>
      <w:proofErr w:type="spellEnd"/>
      <w:r w:rsidR="0048101B">
        <w:t xml:space="preserve">. </w:t>
      </w:r>
      <w:r w:rsidR="0073512A">
        <w:t>Stypendium</w:t>
      </w:r>
      <w:r w:rsidR="007C077A">
        <w:t xml:space="preserve"> zrzesz</w:t>
      </w:r>
      <w:r w:rsidR="00E13E7D">
        <w:t>a</w:t>
      </w:r>
      <w:r w:rsidR="007C077A">
        <w:t xml:space="preserve"> 3</w:t>
      </w:r>
      <w:r w:rsidR="00896CD1">
        <w:t>0 liderów z Europy i Stanów Zjednoczonych, którzy spędz</w:t>
      </w:r>
      <w:r w:rsidR="00E13E7D">
        <w:t>ą</w:t>
      </w:r>
      <w:r w:rsidR="00896CD1">
        <w:t xml:space="preserve"> rok pracując w niepełnym wymiarze godzin nad projektem, który ma za zadanie na nowo zdefiniować przestrzenie demokratyczne, wzmocnić jedność społeczną i</w:t>
      </w:r>
      <w:r w:rsidR="00DE2BF9">
        <w:t xml:space="preserve"> zbudować społeczeństwo</w:t>
      </w:r>
      <w:r w:rsidR="00896CD1">
        <w:t xml:space="preserve"> nie poddającą się negatywnym wpływom COVID-19 na demokrację.</w:t>
      </w:r>
      <w:r w:rsidR="00884153">
        <w:t xml:space="preserve"> Ze wsparciem finansowym,</w:t>
      </w:r>
      <w:r w:rsidR="0021222B">
        <w:t xml:space="preserve"> batalion </w:t>
      </w:r>
      <w:r w:rsidR="003E6780">
        <w:t xml:space="preserve">stypendystów </w:t>
      </w:r>
      <w:r w:rsidR="00E13E7D">
        <w:t>pracować będzie</w:t>
      </w:r>
      <w:r w:rsidR="0021222B">
        <w:t xml:space="preserve"> razem od 25 października 2020 roku do 24 października 2021 roku. Tworzyć oni będą niepowtarzalną wspólnotę, silnie związaną z Fundacją Alfreda </w:t>
      </w:r>
      <w:proofErr w:type="spellStart"/>
      <w:r w:rsidR="0021222B">
        <w:t>Landeckera</w:t>
      </w:r>
      <w:proofErr w:type="spellEnd"/>
      <w:r w:rsidR="0021222B">
        <w:t xml:space="preserve"> oraz z organizacją </w:t>
      </w:r>
      <w:proofErr w:type="spellStart"/>
      <w:r w:rsidR="0021222B">
        <w:t>Humanity</w:t>
      </w:r>
      <w:proofErr w:type="spellEnd"/>
      <w:r w:rsidR="0021222B">
        <w:t xml:space="preserve"> in Action. </w:t>
      </w:r>
    </w:p>
    <w:p w14:paraId="47B49E94" w14:textId="695F030B" w:rsidR="0021222B" w:rsidRDefault="0021222B" w:rsidP="008F167C">
      <w:pPr>
        <w:jc w:val="both"/>
      </w:pPr>
    </w:p>
    <w:p w14:paraId="7D04B76D" w14:textId="3C5F6E14" w:rsidR="002F2E06" w:rsidRDefault="002F2E06" w:rsidP="008F167C">
      <w:pPr>
        <w:jc w:val="both"/>
        <w:rPr>
          <w:b/>
          <w:bCs/>
        </w:rPr>
      </w:pPr>
      <w:r w:rsidRPr="002F2E06">
        <w:rPr>
          <w:b/>
          <w:bCs/>
        </w:rPr>
        <w:t xml:space="preserve">Projekty </w:t>
      </w:r>
    </w:p>
    <w:p w14:paraId="20C17764" w14:textId="76BFC6E0" w:rsidR="005A565C" w:rsidRDefault="0032756D" w:rsidP="008F167C">
      <w:pPr>
        <w:jc w:val="both"/>
      </w:pPr>
      <w:r>
        <w:t xml:space="preserve">Zwalczanie wpływu COVID-19 </w:t>
      </w:r>
      <w:r w:rsidR="00AC1FBB">
        <w:t xml:space="preserve">jest </w:t>
      </w:r>
      <w:r>
        <w:t>wspólnym mianownikiem różnorodnych projektów</w:t>
      </w:r>
      <w:r w:rsidR="004E0BF6">
        <w:t xml:space="preserve"> </w:t>
      </w:r>
      <w:r w:rsidR="00DD4181">
        <w:t>uczestników</w:t>
      </w:r>
      <w:r w:rsidR="00EF09E6">
        <w:t xml:space="preserve"> naszego stypendium</w:t>
      </w:r>
      <w:r>
        <w:t>. Indywidualnie, jak i razem, członkowie</w:t>
      </w:r>
      <w:r w:rsidR="00AC1FBB">
        <w:t xml:space="preserve"> badają</w:t>
      </w:r>
      <w:r w:rsidR="00DF36CA">
        <w:t xml:space="preserve"> </w:t>
      </w:r>
      <w:r w:rsidR="006E58B0">
        <w:t>szereg złożonych pytań, opracow</w:t>
      </w:r>
      <w:r w:rsidR="00AC1FBB">
        <w:t>ują</w:t>
      </w:r>
      <w:r w:rsidR="00141777">
        <w:t xml:space="preserve"> </w:t>
      </w:r>
      <w:r w:rsidR="006E58B0">
        <w:t>odpowiedzi i wdraża</w:t>
      </w:r>
      <w:r w:rsidR="00AC1FBB">
        <w:t>ją</w:t>
      </w:r>
      <w:r w:rsidR="006E58B0">
        <w:t xml:space="preserve"> konkretne działania, które do</w:t>
      </w:r>
      <w:r w:rsidR="00141777">
        <w:t>trzeć mają</w:t>
      </w:r>
      <w:r w:rsidR="006E58B0">
        <w:t xml:space="preserve"> do szerokiej publiczności. Jakie lekcje mogą zostać wyciągnięte z</w:t>
      </w:r>
      <w:r w:rsidR="001763A5">
        <w:t xml:space="preserve"> odpowiedzi wewnątrzkrajowych i międzynarodowych ?</w:t>
      </w:r>
      <w:r w:rsidR="003E6780">
        <w:t xml:space="preserve"> Jaka</w:t>
      </w:r>
      <w:r w:rsidR="001763A5">
        <w:t xml:space="preserve"> jest pożądan</w:t>
      </w:r>
      <w:r w:rsidR="00141777">
        <w:t>a równowaga</w:t>
      </w:r>
      <w:r w:rsidR="001763A5">
        <w:t xml:space="preserve"> w kwestii praw człowieka w czasach zagrożenia zdrowia na skalę krajową i globalną? Jak radzimy sobie z </w:t>
      </w:r>
      <w:proofErr w:type="spellStart"/>
      <w:r w:rsidR="001763A5">
        <w:t>fake</w:t>
      </w:r>
      <w:proofErr w:type="spellEnd"/>
      <w:r w:rsidR="001763A5">
        <w:t xml:space="preserve"> newsami, teoriami konspiracyjnymi i mową nienawiści?</w:t>
      </w:r>
      <w:r w:rsidR="00D23550">
        <w:t xml:space="preserve"> W jaki sposób zdrowie publiczne i sprawiedliwość społeczna krzyżu</w:t>
      </w:r>
      <w:r w:rsidR="003E6780">
        <w:t>ją się oraz</w:t>
      </w:r>
      <w:r w:rsidR="00D23550">
        <w:t xml:space="preserve"> jakie są konsekwencje robienia polityki? Jaki jest wpływ </w:t>
      </w:r>
      <w:r w:rsidR="00352613">
        <w:t>na wra</w:t>
      </w:r>
      <w:r w:rsidR="003E6780">
        <w:t xml:space="preserve">żliwe społeczeństwa i jak sobie z nim </w:t>
      </w:r>
      <w:r w:rsidR="00352613">
        <w:t xml:space="preserve">radzić? </w:t>
      </w:r>
      <w:r w:rsidR="00936054">
        <w:t>Stypendyści</w:t>
      </w:r>
      <w:r w:rsidR="00FF72BB">
        <w:t xml:space="preserve">, w swoich </w:t>
      </w:r>
      <w:r w:rsidR="00FF72BB">
        <w:lastRenderedPageBreak/>
        <w:t>projektach,</w:t>
      </w:r>
      <w:r w:rsidR="00AC1FBB">
        <w:t xml:space="preserve"> badają</w:t>
      </w:r>
      <w:r w:rsidR="00352613">
        <w:t xml:space="preserve"> te oraz inne podtematy </w:t>
      </w:r>
      <w:r w:rsidR="00936054">
        <w:t xml:space="preserve">w </w:t>
      </w:r>
      <w:r w:rsidR="00352613">
        <w:t xml:space="preserve">relacji z wpływem COVID-19 na demokrację. Metodologia projektów poszczególnych </w:t>
      </w:r>
      <w:r w:rsidR="00783124">
        <w:t xml:space="preserve">stypendystów </w:t>
      </w:r>
      <w:r w:rsidR="00AC1FBB">
        <w:t>różni się</w:t>
      </w:r>
      <w:r w:rsidR="00E92CA2">
        <w:t>, jednak, każdy z nich</w:t>
      </w:r>
      <w:r w:rsidR="00FF72BB">
        <w:t xml:space="preserve">, na swój sposób, </w:t>
      </w:r>
      <w:r w:rsidR="003608B1">
        <w:t>buduje</w:t>
      </w:r>
      <w:r w:rsidR="00FF72BB">
        <w:t xml:space="preserve"> </w:t>
      </w:r>
      <w:r w:rsidR="00E92CA2">
        <w:t xml:space="preserve">społeczeństwo i pluralizm poprzez definiowanie przestrzeni demokratycznych na nowo. </w:t>
      </w:r>
    </w:p>
    <w:p w14:paraId="24B90405" w14:textId="77777777" w:rsidR="00771EDB" w:rsidRDefault="00771EDB" w:rsidP="008F167C">
      <w:pPr>
        <w:jc w:val="both"/>
      </w:pPr>
    </w:p>
    <w:p w14:paraId="66770CB0" w14:textId="1FBB0064" w:rsidR="005A565C" w:rsidRDefault="005A565C" w:rsidP="008F167C">
      <w:pPr>
        <w:jc w:val="both"/>
        <w:rPr>
          <w:b/>
          <w:bCs/>
        </w:rPr>
      </w:pPr>
      <w:r w:rsidRPr="005A565C">
        <w:rPr>
          <w:b/>
          <w:bCs/>
        </w:rPr>
        <w:t>Wsparcie</w:t>
      </w:r>
    </w:p>
    <w:p w14:paraId="640ABA11" w14:textId="14737D84" w:rsidR="005A565C" w:rsidRPr="005A565C" w:rsidRDefault="005A565C" w:rsidP="008F167C">
      <w:pPr>
        <w:jc w:val="both"/>
      </w:pPr>
      <w:r>
        <w:t xml:space="preserve">Jako część programu, </w:t>
      </w:r>
      <w:r w:rsidR="00970BF4">
        <w:t>stypendyści</w:t>
      </w:r>
      <w:r w:rsidR="00DD4181">
        <w:t xml:space="preserve"> </w:t>
      </w:r>
      <w:r>
        <w:t>otrzymaj</w:t>
      </w:r>
      <w:r w:rsidR="00970BF4">
        <w:t xml:space="preserve">ą </w:t>
      </w:r>
      <w:r>
        <w:t>10,000 Euro (wypłacane w miesięcznych ratach). Dodatkowo,</w:t>
      </w:r>
      <w:r w:rsidR="004F1AAD">
        <w:t xml:space="preserve"> otrzymają oni 5,000 Euro dofinansowania początkowego na realizację pomysłu na projekt. </w:t>
      </w:r>
      <w:r w:rsidR="00970BF4">
        <w:t>Pokrywane są wszelkie koszty szkolenia,</w:t>
      </w:r>
      <w:r w:rsidR="00AC1FBB">
        <w:t xml:space="preserve"> jak również </w:t>
      </w:r>
      <w:r w:rsidR="004F1AAD">
        <w:t>koszt</w:t>
      </w:r>
      <w:r w:rsidR="00970BF4">
        <w:t>y</w:t>
      </w:r>
      <w:r w:rsidR="004F1AAD">
        <w:t xml:space="preserve"> podróży oraz zakwaterowania dla Action </w:t>
      </w:r>
      <w:proofErr w:type="spellStart"/>
      <w:r w:rsidR="004F1AAD">
        <w:t>Academies</w:t>
      </w:r>
      <w:proofErr w:type="spellEnd"/>
      <w:r w:rsidR="004F1AAD">
        <w:t xml:space="preserve"> w Berlinie i Amsterdamie.  </w:t>
      </w:r>
    </w:p>
    <w:sectPr w:rsidR="005A565C" w:rsidRPr="005A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42"/>
    <w:rsid w:val="00054D35"/>
    <w:rsid w:val="000956D9"/>
    <w:rsid w:val="00141777"/>
    <w:rsid w:val="00155406"/>
    <w:rsid w:val="001763A5"/>
    <w:rsid w:val="0021222B"/>
    <w:rsid w:val="002F2E06"/>
    <w:rsid w:val="0032756D"/>
    <w:rsid w:val="00352613"/>
    <w:rsid w:val="003608B1"/>
    <w:rsid w:val="00363B14"/>
    <w:rsid w:val="003D4FFA"/>
    <w:rsid w:val="003E6780"/>
    <w:rsid w:val="0048101B"/>
    <w:rsid w:val="004E0BF6"/>
    <w:rsid w:val="004F1AAD"/>
    <w:rsid w:val="005A2F5C"/>
    <w:rsid w:val="005A565C"/>
    <w:rsid w:val="006177C1"/>
    <w:rsid w:val="006648A9"/>
    <w:rsid w:val="006E4615"/>
    <w:rsid w:val="006E58B0"/>
    <w:rsid w:val="0073512A"/>
    <w:rsid w:val="00771EDB"/>
    <w:rsid w:val="00783124"/>
    <w:rsid w:val="007C077A"/>
    <w:rsid w:val="008167DD"/>
    <w:rsid w:val="00884153"/>
    <w:rsid w:val="00896CD1"/>
    <w:rsid w:val="008D40F3"/>
    <w:rsid w:val="008E49E0"/>
    <w:rsid w:val="008F167C"/>
    <w:rsid w:val="00936054"/>
    <w:rsid w:val="00947909"/>
    <w:rsid w:val="00970BF4"/>
    <w:rsid w:val="00A00272"/>
    <w:rsid w:val="00AC1ACB"/>
    <w:rsid w:val="00AC1FBB"/>
    <w:rsid w:val="00AD0842"/>
    <w:rsid w:val="00AF5F9D"/>
    <w:rsid w:val="00B5775D"/>
    <w:rsid w:val="00BA1648"/>
    <w:rsid w:val="00BC1360"/>
    <w:rsid w:val="00CC6D8B"/>
    <w:rsid w:val="00D23550"/>
    <w:rsid w:val="00D30267"/>
    <w:rsid w:val="00D436AE"/>
    <w:rsid w:val="00D77592"/>
    <w:rsid w:val="00D83BCA"/>
    <w:rsid w:val="00DD4181"/>
    <w:rsid w:val="00DE2BF9"/>
    <w:rsid w:val="00DF36CA"/>
    <w:rsid w:val="00E05C1B"/>
    <w:rsid w:val="00E13E7D"/>
    <w:rsid w:val="00E92CA2"/>
    <w:rsid w:val="00E9544A"/>
    <w:rsid w:val="00EF09E6"/>
    <w:rsid w:val="00F30B01"/>
    <w:rsid w:val="00FF3887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3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Kożdoń</dc:creator>
  <cp:keywords/>
  <dc:description/>
  <cp:lastModifiedBy>Czesiek</cp:lastModifiedBy>
  <cp:revision>37</cp:revision>
  <dcterms:created xsi:type="dcterms:W3CDTF">2020-07-09T08:11:00Z</dcterms:created>
  <dcterms:modified xsi:type="dcterms:W3CDTF">2020-07-11T17:57:00Z</dcterms:modified>
</cp:coreProperties>
</file>